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58B900F1" w:rsidR="007A2746" w:rsidRPr="006E52CE" w:rsidRDefault="0089340D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89340D">
              <w:rPr>
                <w:rFonts w:cs="Arial"/>
                <w:b/>
                <w:bCs/>
                <w:sz w:val="20"/>
                <w:szCs w:val="20"/>
              </w:rPr>
              <w:t>Obnovení služeb Microsoft Software Assurance 2026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873A" w14:textId="77777777" w:rsidR="006944BB" w:rsidRDefault="006944BB" w:rsidP="004A044C">
      <w:pPr>
        <w:spacing w:line="240" w:lineRule="auto"/>
      </w:pPr>
      <w:r>
        <w:separator/>
      </w:r>
    </w:p>
  </w:endnote>
  <w:endnote w:type="continuationSeparator" w:id="0">
    <w:p w14:paraId="41519F31" w14:textId="77777777" w:rsidR="006944BB" w:rsidRDefault="006944B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9CBF" w14:textId="77777777" w:rsidR="006944BB" w:rsidRDefault="006944BB" w:rsidP="004A044C">
      <w:pPr>
        <w:spacing w:line="240" w:lineRule="auto"/>
      </w:pPr>
      <w:r>
        <w:separator/>
      </w:r>
    </w:p>
  </w:footnote>
  <w:footnote w:type="continuationSeparator" w:id="0">
    <w:p w14:paraId="57375A39" w14:textId="77777777" w:rsidR="006944BB" w:rsidRDefault="006944B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4960"/>
    <w:rsid w:val="00331F3A"/>
    <w:rsid w:val="00353FB2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944BB"/>
    <w:rsid w:val="006C53A2"/>
    <w:rsid w:val="006E2395"/>
    <w:rsid w:val="006F2635"/>
    <w:rsid w:val="0071483B"/>
    <w:rsid w:val="007476D3"/>
    <w:rsid w:val="007A2746"/>
    <w:rsid w:val="007C4B3A"/>
    <w:rsid w:val="00824631"/>
    <w:rsid w:val="008650CD"/>
    <w:rsid w:val="0089340D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388"/>
    <w:rsid w:val="00DE56F9"/>
    <w:rsid w:val="00E01B24"/>
    <w:rsid w:val="00E1346F"/>
    <w:rsid w:val="00E275C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2026-03-23T10:08:00Z</dcterms:modified>
</cp:coreProperties>
</file>