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75D74D21" w:rsidR="003A0BD7" w:rsidRPr="003A0BD7" w:rsidRDefault="00AB0871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AB0871">
              <w:rPr>
                <w:rFonts w:eastAsia="Times New Roman" w:cs="Arial"/>
                <w:b/>
                <w:sz w:val="20"/>
                <w:szCs w:val="20"/>
                <w:lang w:eastAsia="cs-CZ"/>
              </w:rPr>
              <w:t>Zařízení pro podporu spontánního porodu 2025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401 </w:t>
            </w:r>
            <w:proofErr w:type="gramStart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13  Ústí</w:t>
            </w:r>
            <w:proofErr w:type="gramEnd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1396E" w14:textId="77777777" w:rsidR="007744A2" w:rsidRDefault="007744A2" w:rsidP="004A044C">
      <w:pPr>
        <w:spacing w:line="240" w:lineRule="auto"/>
      </w:pPr>
      <w:r>
        <w:separator/>
      </w:r>
    </w:p>
  </w:endnote>
  <w:endnote w:type="continuationSeparator" w:id="0">
    <w:p w14:paraId="23DB694D" w14:textId="77777777" w:rsidR="007744A2" w:rsidRDefault="007744A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0D532" w14:textId="77777777" w:rsidR="007744A2" w:rsidRDefault="007744A2" w:rsidP="004A044C">
      <w:pPr>
        <w:spacing w:line="240" w:lineRule="auto"/>
      </w:pPr>
      <w:r>
        <w:separator/>
      </w:r>
    </w:p>
  </w:footnote>
  <w:footnote w:type="continuationSeparator" w:id="0">
    <w:p w14:paraId="5E9145DD" w14:textId="77777777" w:rsidR="007744A2" w:rsidRDefault="007744A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A0BD7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744A2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0871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9</cp:revision>
  <cp:lastPrinted>2025-02-20T13:28:00Z</cp:lastPrinted>
  <dcterms:created xsi:type="dcterms:W3CDTF">2025-05-14T05:55:00Z</dcterms:created>
  <dcterms:modified xsi:type="dcterms:W3CDTF">2025-06-06T09:19:00Z</dcterms:modified>
</cp:coreProperties>
</file>